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97" w:rsidRDefault="00102B97" w:rsidP="00102B97">
      <w:pPr>
        <w:spacing w:after="100" w:afterAutospacing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102B97" w:rsidRDefault="00102B97" w:rsidP="00102B9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02B97" w:rsidRPr="00424E87" w:rsidRDefault="00424E87" w:rsidP="00102B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4E87">
        <w:rPr>
          <w:rFonts w:ascii="Times New Roman" w:hAnsi="Times New Roman"/>
          <w:sz w:val="24"/>
          <w:szCs w:val="24"/>
        </w:rPr>
        <w:t>Утвержден</w:t>
      </w:r>
      <w:r w:rsidR="00102B97" w:rsidRPr="00424E87">
        <w:rPr>
          <w:rFonts w:ascii="Times New Roman" w:hAnsi="Times New Roman"/>
          <w:sz w:val="24"/>
          <w:szCs w:val="24"/>
        </w:rPr>
        <w:t xml:space="preserve"> </w:t>
      </w:r>
    </w:p>
    <w:p w:rsidR="00424E87" w:rsidRPr="00424E87" w:rsidRDefault="00424E87" w:rsidP="00102B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24E87">
        <w:rPr>
          <w:rFonts w:ascii="Times New Roman" w:hAnsi="Times New Roman"/>
          <w:sz w:val="24"/>
          <w:szCs w:val="24"/>
        </w:rPr>
        <w:t xml:space="preserve">решением антинаркотической комиссии </w:t>
      </w:r>
    </w:p>
    <w:p w:rsidR="00102B97" w:rsidRPr="00424E87" w:rsidRDefault="00424E87" w:rsidP="00102B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24E87">
        <w:rPr>
          <w:rFonts w:ascii="Times New Roman" w:hAnsi="Times New Roman"/>
          <w:sz w:val="24"/>
          <w:szCs w:val="24"/>
        </w:rPr>
        <w:t>Холмского муниципального района</w:t>
      </w:r>
    </w:p>
    <w:p w:rsidR="00424E87" w:rsidRPr="00424E87" w:rsidRDefault="00424E87" w:rsidP="00102B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24E87">
        <w:rPr>
          <w:rFonts w:ascii="Times New Roman" w:hAnsi="Times New Roman"/>
          <w:sz w:val="24"/>
          <w:szCs w:val="24"/>
        </w:rPr>
        <w:t>от 24.12.2018 года</w:t>
      </w:r>
    </w:p>
    <w:p w:rsidR="00424E87" w:rsidRPr="00424E87" w:rsidRDefault="00424E87" w:rsidP="00102B9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24E87">
        <w:rPr>
          <w:rFonts w:ascii="Times New Roman" w:hAnsi="Times New Roman"/>
          <w:sz w:val="24"/>
          <w:szCs w:val="24"/>
        </w:rPr>
        <w:t>протокол №4</w:t>
      </w:r>
    </w:p>
    <w:p w:rsidR="00102B97" w:rsidRDefault="00102B97" w:rsidP="00102B9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2B97" w:rsidRDefault="00102B97" w:rsidP="00102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заседаний межведомственной комиссии </w:t>
      </w:r>
    </w:p>
    <w:p w:rsidR="00102B97" w:rsidRDefault="00102B97" w:rsidP="00102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противодействию злоупотребления </w:t>
      </w:r>
      <w:proofErr w:type="gramStart"/>
      <w:r>
        <w:rPr>
          <w:rFonts w:ascii="Times New Roman" w:hAnsi="Times New Roman"/>
          <w:b/>
          <w:sz w:val="28"/>
          <w:szCs w:val="28"/>
        </w:rPr>
        <w:t>наркотическими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02B97" w:rsidRDefault="00102B97" w:rsidP="00102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средствами и их незаконному обороту </w:t>
      </w:r>
    </w:p>
    <w:p w:rsidR="00102B97" w:rsidRDefault="00424E87" w:rsidP="00102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районе в 2019</w:t>
      </w:r>
      <w:r w:rsidR="00102B9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2B97" w:rsidRDefault="00102B97" w:rsidP="00102B9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552"/>
        <w:gridCol w:w="2977"/>
        <w:gridCol w:w="2345"/>
      </w:tblGrid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вопросов повестки  заседаний комиссии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763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 2019</w:t>
            </w:r>
            <w:r w:rsidR="00102B9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C8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 w:rsidP="00102B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показателях эффективности антинаркотиче</w:t>
            </w:r>
            <w:r w:rsidR="00763ACB">
              <w:rPr>
                <w:rFonts w:ascii="Times New Roman" w:hAnsi="Times New Roman"/>
              </w:rPr>
              <w:t>ской деятельности по итогам 2018</w:t>
            </w:r>
            <w:r>
              <w:rPr>
                <w:rFonts w:ascii="Times New Roman" w:hAnsi="Times New Roman"/>
              </w:rPr>
              <w:t xml:space="preserve"> года</w:t>
            </w:r>
          </w:p>
          <w:p w:rsidR="00424E87" w:rsidRDefault="00424E87" w:rsidP="004344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организации и проведении профилактических медицинских осмотров обучающихся с использованием </w:t>
            </w:r>
            <w:proofErr w:type="gramStart"/>
            <w:r>
              <w:rPr>
                <w:rFonts w:ascii="Times New Roman" w:hAnsi="Times New Roman"/>
              </w:rPr>
              <w:t>скрининг-тестирования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1E4FA3">
              <w:rPr>
                <w:rFonts w:ascii="Times New Roman" w:hAnsi="Times New Roman"/>
                <w:sz w:val="24"/>
                <w:szCs w:val="24"/>
              </w:rPr>
              <w:t>и о мерах по совершенствованию данной работы.</w:t>
            </w:r>
          </w:p>
          <w:p w:rsidR="005F3FEC" w:rsidRDefault="005F3FEC" w:rsidP="004344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мерах по активизации деятельности органов внутренних дел района по выявлению административных правонарушений, связанных с незаконным оборотом и немедицинским потреблением наркотиков, включая управление транспортными средствами в состоянии наркотического опьянения</w:t>
            </w:r>
          </w:p>
          <w:p w:rsidR="00102B97" w:rsidRPr="005F3FEC" w:rsidRDefault="00102B97" w:rsidP="005F3FE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Профильные комитеты</w:t>
            </w:r>
            <w:r w:rsidR="00424E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24E87" w:rsidRDefault="00424E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ГОБУЗ «Новгородский областной наркологический диспансер «Катарсис»</w:t>
            </w:r>
            <w:r w:rsidR="005F3F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3FEC" w:rsidRDefault="005F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по Холмскому району</w:t>
            </w:r>
            <w:r w:rsidR="00C82AF1">
              <w:rPr>
                <w:rFonts w:ascii="Times New Roman" w:hAnsi="Times New Roman"/>
                <w:sz w:val="24"/>
                <w:szCs w:val="24"/>
              </w:rPr>
              <w:t>, отдел образования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зал заседаний Администрации района</w:t>
            </w:r>
          </w:p>
        </w:tc>
      </w:tr>
      <w:tr w:rsidR="00102B97" w:rsidTr="00102B97">
        <w:trPr>
          <w:trHeight w:val="55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квартал </w:t>
            </w:r>
            <w:r w:rsidR="00763ACB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Профильные комитеты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зал заседаний Администрации района</w:t>
            </w:r>
          </w:p>
        </w:tc>
      </w:tr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 w:rsidP="004A75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информация о наркотической ситуации в </w:t>
            </w:r>
            <w:r w:rsidR="00763ACB">
              <w:rPr>
                <w:rFonts w:ascii="Times New Roman" w:hAnsi="Times New Roman"/>
                <w:sz w:val="24"/>
                <w:szCs w:val="24"/>
              </w:rPr>
              <w:t>районе по итогам 1 квартала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5F3FEC" w:rsidRPr="005F3FEC" w:rsidRDefault="005F3FEC" w:rsidP="005F3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B97" w:rsidRDefault="00102B97" w:rsidP="004A75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проведения мероприятий в рамках всемирного дня здоровья (7 апреля), дня борьбы с курением (31 мая)</w:t>
            </w:r>
          </w:p>
          <w:p w:rsidR="00102B97" w:rsidRDefault="00102B97" w:rsidP="004A75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подготовке плана мероприятий к Международному дню борьбы с наркоманией  и незаконным оборотом наркотиков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26 июня).</w:t>
            </w:r>
          </w:p>
          <w:p w:rsidR="00102B97" w:rsidRDefault="00102B97" w:rsidP="004A756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B97" w:rsidRDefault="00102B97" w:rsidP="004A756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состоянии антинаркотической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Тогодском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 поселении.</w:t>
            </w:r>
          </w:p>
          <w:p w:rsidR="00102B97" w:rsidRDefault="005F3FEC" w:rsidP="005F3FE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культурного и спортивного досуга среди обучающихся образовательных учреждений в каникулярное время  в целях формирования и пропаганды здорового образа жизни</w:t>
            </w:r>
          </w:p>
          <w:p w:rsidR="001E4FA3" w:rsidRDefault="001E4FA3" w:rsidP="005F3FE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работы лекторских групп на территории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Pr="008A3DFD" w:rsidRDefault="005F3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FD">
              <w:rPr>
                <w:rFonts w:ascii="Times New Roman" w:hAnsi="Times New Roman"/>
                <w:sz w:val="24"/>
                <w:szCs w:val="24"/>
              </w:rPr>
              <w:t>Отдел образования,</w:t>
            </w:r>
          </w:p>
          <w:p w:rsidR="005F3FEC" w:rsidRDefault="005F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FD">
              <w:rPr>
                <w:rFonts w:ascii="Times New Roman" w:hAnsi="Times New Roman"/>
                <w:sz w:val="24"/>
                <w:szCs w:val="24"/>
              </w:rPr>
              <w:t xml:space="preserve">Отдел культуры, МАУДО «ЦДО» </w:t>
            </w:r>
            <w:proofErr w:type="spellStart"/>
            <w:r w:rsidRPr="008A3DF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3DFD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8A3DFD">
              <w:rPr>
                <w:rFonts w:ascii="Times New Roman" w:hAnsi="Times New Roman"/>
                <w:sz w:val="24"/>
                <w:szCs w:val="24"/>
              </w:rPr>
              <w:t>олма</w:t>
            </w:r>
            <w:proofErr w:type="spellEnd"/>
            <w:r w:rsidR="00C82AF1">
              <w:rPr>
                <w:rFonts w:ascii="Times New Roman" w:hAnsi="Times New Roman"/>
                <w:sz w:val="24"/>
                <w:szCs w:val="24"/>
              </w:rPr>
              <w:t xml:space="preserve">, Глава администрации </w:t>
            </w:r>
            <w:proofErr w:type="spellStart"/>
            <w:r w:rsidR="00C82AF1">
              <w:rPr>
                <w:rFonts w:ascii="Times New Roman" w:hAnsi="Times New Roman"/>
                <w:sz w:val="24"/>
                <w:szCs w:val="24"/>
              </w:rPr>
              <w:t>Тогодского</w:t>
            </w:r>
            <w:proofErr w:type="spellEnd"/>
            <w:r w:rsidR="00C82AF1">
              <w:rPr>
                <w:rFonts w:ascii="Times New Roman" w:hAnsi="Times New Roman"/>
                <w:sz w:val="24"/>
                <w:szCs w:val="24"/>
              </w:rPr>
              <w:t xml:space="preserve"> с/поселения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763ACB" w:rsidP="004A75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2019</w:t>
            </w:r>
            <w:r w:rsidR="00102B9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Профильные комитеты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зал заседаний Администрации района</w:t>
            </w:r>
          </w:p>
        </w:tc>
      </w:tr>
      <w:tr w:rsidR="00102B97" w:rsidTr="00102B97">
        <w:trPr>
          <w:trHeight w:val="211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 w:rsidP="004A756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 эффективности антинаркотической деятель</w:t>
            </w:r>
            <w:r w:rsidR="00763ACB">
              <w:rPr>
                <w:rFonts w:ascii="Times New Roman" w:hAnsi="Times New Roman"/>
                <w:sz w:val="24"/>
                <w:szCs w:val="24"/>
              </w:rPr>
              <w:t>ности в районе за 6 месяцев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02B97" w:rsidRDefault="00102B97" w:rsidP="004A756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деятельности  межведомственных лекторских групп  по профилактике злоупотребления  наркотиками и других ПАВ  в образовательных учреждениях района</w:t>
            </w:r>
          </w:p>
          <w:p w:rsidR="00102B97" w:rsidRDefault="00102B97" w:rsidP="004A756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тематических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просветительских мероприятий в рамках Всемирного отказа от курения ( 18 ноября), Международного Дня борьбы со СПИДом ( 1 декабря)</w:t>
            </w:r>
          </w:p>
          <w:p w:rsidR="00102B97" w:rsidRDefault="00102B97" w:rsidP="004A756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антинаркотической 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Морховском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Красноборском  сельских поселениях</w:t>
            </w:r>
          </w:p>
          <w:p w:rsidR="00102B97" w:rsidRDefault="001E4FA3" w:rsidP="001E4FA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организации мероприятий по профилактике 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веществ, пропаганде здорового в детско-подростковой среде в период летней оздоровительной компании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A3" w:rsidRPr="008A3DFD" w:rsidRDefault="001E4FA3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FD">
              <w:rPr>
                <w:rFonts w:ascii="Times New Roman" w:hAnsi="Times New Roman"/>
                <w:sz w:val="24"/>
                <w:szCs w:val="24"/>
              </w:rPr>
              <w:t>Отдел образования,</w:t>
            </w:r>
          </w:p>
          <w:p w:rsidR="00102B97" w:rsidRDefault="001E4FA3" w:rsidP="001E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FD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B97" w:rsidTr="00102B9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8A3DFD" w:rsidP="004A75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2019</w:t>
            </w:r>
            <w:r w:rsidR="00102B9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комиссии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Профильные комитеты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97" w:rsidRDefault="00C8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102B97">
              <w:rPr>
                <w:rFonts w:ascii="Times New Roman" w:hAnsi="Times New Roman"/>
                <w:sz w:val="24"/>
                <w:szCs w:val="24"/>
              </w:rPr>
              <w:t>, зал заседаний Администрации района</w:t>
            </w:r>
          </w:p>
        </w:tc>
      </w:tr>
      <w:tr w:rsidR="00102B97" w:rsidTr="00102B97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F1" w:rsidRDefault="00C82AF1" w:rsidP="004A756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алкогольного рынка с целью выявления фактов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алкоголесодержащей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 по ценам ниже установленных законодательством РФ</w:t>
            </w:r>
          </w:p>
          <w:p w:rsidR="00102B97" w:rsidRDefault="00102B97" w:rsidP="004A756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</w:t>
            </w:r>
            <w:r w:rsidR="00C82AF1">
              <w:rPr>
                <w:rFonts w:ascii="Times New Roman" w:hAnsi="Times New Roman"/>
                <w:sz w:val="24"/>
                <w:szCs w:val="24"/>
              </w:rPr>
              <w:t xml:space="preserve">нении решений  комиссии  за 2019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102B97" w:rsidRDefault="00102B97" w:rsidP="004A756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C82AF1">
              <w:rPr>
                <w:rFonts w:ascii="Times New Roman" w:hAnsi="Times New Roman"/>
                <w:sz w:val="24"/>
                <w:szCs w:val="24"/>
              </w:rPr>
              <w:t>Плана работы комиссии на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02B97" w:rsidRDefault="00102B97" w:rsidP="004A756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муниципальной целевой Программы «Комплексные меры противодействия наркомании и зависимости от других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82AF1">
              <w:rPr>
                <w:rFonts w:ascii="Times New Roman" w:hAnsi="Times New Roman"/>
                <w:sz w:val="24"/>
                <w:szCs w:val="24"/>
              </w:rPr>
              <w:t>еществ в Холмском районе на 2017-2021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  <w:p w:rsidR="00102B97" w:rsidRDefault="00102B97" w:rsidP="004A756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 эффективности антинаркотической деятельности в районе за 9 месяцев 2016 года </w:t>
            </w:r>
          </w:p>
          <w:p w:rsidR="00102B97" w:rsidRDefault="00102B97" w:rsidP="004A756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7" w:rsidRDefault="00C8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AF1">
              <w:rPr>
                <w:rFonts w:ascii="Times New Roman" w:hAnsi="Times New Roman"/>
                <w:sz w:val="24"/>
                <w:szCs w:val="24"/>
              </w:rPr>
              <w:t>ОП по Холмскому району МО МВД России «Старорусский»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2AF1" w:rsidRPr="00C82AF1" w:rsidRDefault="00C82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7" w:rsidRDefault="00102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2B97" w:rsidRDefault="00102B97" w:rsidP="00102B97">
      <w:pPr>
        <w:jc w:val="center"/>
        <w:rPr>
          <w:b/>
        </w:rPr>
      </w:pPr>
    </w:p>
    <w:p w:rsidR="00104219" w:rsidRDefault="00104219"/>
    <w:sectPr w:rsidR="00104219" w:rsidSect="00102B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91B"/>
    <w:multiLevelType w:val="hybridMultilevel"/>
    <w:tmpl w:val="673E33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E72296"/>
    <w:multiLevelType w:val="hybridMultilevel"/>
    <w:tmpl w:val="C8BA4292"/>
    <w:lvl w:ilvl="0" w:tplc="DB641082">
      <w:start w:val="3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367A6"/>
    <w:multiLevelType w:val="hybridMultilevel"/>
    <w:tmpl w:val="A276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E722B2"/>
    <w:multiLevelType w:val="hybridMultilevel"/>
    <w:tmpl w:val="38F6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414F49"/>
    <w:multiLevelType w:val="hybridMultilevel"/>
    <w:tmpl w:val="80280A76"/>
    <w:lvl w:ilvl="0" w:tplc="060C6964">
      <w:start w:val="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BE3576"/>
    <w:multiLevelType w:val="hybridMultilevel"/>
    <w:tmpl w:val="7C60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D2"/>
    <w:rsid w:val="00102B97"/>
    <w:rsid w:val="00104219"/>
    <w:rsid w:val="001E4FA3"/>
    <w:rsid w:val="002578D2"/>
    <w:rsid w:val="00424E87"/>
    <w:rsid w:val="004665F2"/>
    <w:rsid w:val="004A756B"/>
    <w:rsid w:val="005F3FEC"/>
    <w:rsid w:val="00763ACB"/>
    <w:rsid w:val="008A3DFD"/>
    <w:rsid w:val="00C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97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9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97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B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864C-CE52-4475-98E3-7F9C9504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xxx</cp:lastModifiedBy>
  <cp:revision>2</cp:revision>
  <cp:lastPrinted>2016-03-30T13:59:00Z</cp:lastPrinted>
  <dcterms:created xsi:type="dcterms:W3CDTF">2019-04-12T11:06:00Z</dcterms:created>
  <dcterms:modified xsi:type="dcterms:W3CDTF">2019-04-12T11:06:00Z</dcterms:modified>
</cp:coreProperties>
</file>